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</w:t>
      </w:r>
      <w:r w:rsidR="002946DF">
        <w:rPr>
          <w:rFonts w:ascii="Times New Roman" w:hAnsi="Times New Roman" w:cs="Times New Roman"/>
        </w:rPr>
        <w:t>komunalne naknade</w:t>
      </w:r>
      <w:r w:rsidR="0061033F">
        <w:rPr>
          <w:rFonts w:ascii="Times New Roman" w:hAnsi="Times New Roman" w:cs="Times New Roman"/>
        </w:rPr>
        <w:t xml:space="preserve"> koji obavljaju gospodarsku djelatnost („Službeni glasnik Grada Vodica“, broj 08/20) </w:t>
      </w:r>
      <w:r>
        <w:rPr>
          <w:rFonts w:ascii="Times New Roman" w:hAnsi="Times New Roman" w:cs="Times New Roman"/>
        </w:rPr>
        <w:t>dostavljam podatke o dodijeljenim potporama male vrijednosti u 2018., 2019. i 2020.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5F710A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E098C">
        <w:trPr>
          <w:trHeight w:val="1116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dodijeljenih potpora po godinama (2018., 2019. i 2020.g.):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034414"/>
    <w:rsid w:val="002946DF"/>
    <w:rsid w:val="004C6B27"/>
    <w:rsid w:val="004F411A"/>
    <w:rsid w:val="005300AC"/>
    <w:rsid w:val="005F710A"/>
    <w:rsid w:val="0061033F"/>
    <w:rsid w:val="006E098C"/>
    <w:rsid w:val="006F1F2B"/>
    <w:rsid w:val="00CB4B85"/>
    <w:rsid w:val="00E03FE6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2020-10-14T09:43:00Z</cp:lastPrinted>
  <dcterms:created xsi:type="dcterms:W3CDTF">2020-10-09T10:34:00Z</dcterms:created>
  <dcterms:modified xsi:type="dcterms:W3CDTF">2020-10-14T09:46:00Z</dcterms:modified>
</cp:coreProperties>
</file>